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E4BB6" w14:textId="77777777" w:rsidR="00116B94" w:rsidRDefault="00B512E1">
      <w:pPr>
        <w:rPr>
          <w:rFonts w:ascii="Arial" w:hAnsi="Arial" w:cs="Arial"/>
          <w:noProof/>
          <w:color w:val="C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4C9A3D" wp14:editId="23C60AAD">
            <wp:simplePos x="0" y="0"/>
            <wp:positionH relativeFrom="column">
              <wp:posOffset>0</wp:posOffset>
            </wp:positionH>
            <wp:positionV relativeFrom="paragraph">
              <wp:posOffset>-55469</wp:posOffset>
            </wp:positionV>
            <wp:extent cx="2523490" cy="777240"/>
            <wp:effectExtent l="0" t="0" r="0" b="3810"/>
            <wp:wrapNone/>
            <wp:docPr id="4" name="Picture 4" descr="C:\Users\gstone\AppData\Local\Temp\SNAGHTML3b703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stone\AppData\Local\Temp\SNAGHTML3b7030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B5FDC" w14:textId="77777777" w:rsidR="00116B94" w:rsidRDefault="00B512E1">
      <w:pPr>
        <w:spacing w:before="130"/>
        <w:ind w:left="4867" w:right="-763"/>
        <w:rPr>
          <w:rFonts w:ascii="Arial" w:eastAsia="Times New Roman" w:hAnsi="Arial" w:cs="Arial"/>
          <w:noProof/>
          <w:color w:val="636466"/>
          <w:sz w:val="22"/>
          <w:szCs w:val="22"/>
        </w:rPr>
      </w:pPr>
      <w:proofErr w:type="gramStart"/>
      <w:r>
        <w:rPr>
          <w:rFonts w:ascii="Arial" w:hAnsi="Arial"/>
          <w:b/>
          <w:color w:val="595959"/>
          <w:sz w:val="22"/>
          <w:szCs w:val="19"/>
        </w:rPr>
        <w:t xml:space="preserve">|  </w:t>
      </w:r>
      <w:r>
        <w:rPr>
          <w:rFonts w:ascii="Arial" w:eastAsia="Times New Roman" w:hAnsi="Arial"/>
          <w:b/>
          <w:noProof/>
          <w:color w:val="595959"/>
          <w:sz w:val="22"/>
          <w:szCs w:val="22"/>
        </w:rPr>
        <w:t>Phone</w:t>
      </w:r>
      <w:proofErr w:type="gramEnd"/>
      <w:r>
        <w:rPr>
          <w:rFonts w:ascii="Arial" w:eastAsia="Times New Roman" w:hAnsi="Arial"/>
          <w:b/>
          <w:noProof/>
          <w:color w:val="595959"/>
          <w:sz w:val="22"/>
          <w:szCs w:val="22"/>
        </w:rPr>
        <w:t>: 833-KK-CARES</w:t>
      </w:r>
      <w:r>
        <w:rPr>
          <w:rFonts w:ascii="Arial" w:hAnsi="Arial"/>
          <w:b/>
          <w:color w:val="595959"/>
          <w:sz w:val="22"/>
          <w:szCs w:val="19"/>
        </w:rPr>
        <w:t xml:space="preserve">  |  </w:t>
      </w:r>
      <w:r>
        <w:rPr>
          <w:rFonts w:ascii="Arial" w:eastAsia="Times New Roman" w:hAnsi="Arial"/>
          <w:b/>
          <w:noProof/>
          <w:color w:val="595959"/>
          <w:sz w:val="22"/>
          <w:szCs w:val="22"/>
        </w:rPr>
        <w:t>Fax:</w:t>
      </w:r>
      <w:r>
        <w:rPr>
          <w:rFonts w:ascii="Arial" w:eastAsia="Times New Roman" w:hAnsi="Arial"/>
          <w:noProof/>
          <w:color w:val="595959"/>
          <w:sz w:val="22"/>
          <w:szCs w:val="22"/>
        </w:rPr>
        <w:t xml:space="preserve"> </w:t>
      </w:r>
      <w:r>
        <w:rPr>
          <w:rFonts w:ascii="Arial" w:eastAsia="Times New Roman" w:hAnsi="Arial"/>
          <w:b/>
          <w:noProof/>
          <w:color w:val="595959"/>
          <w:sz w:val="22"/>
          <w:szCs w:val="22"/>
        </w:rPr>
        <w:t>844-267-5848</w:t>
      </w:r>
      <w:r>
        <w:rPr>
          <w:rFonts w:ascii="Arial" w:hAnsi="Arial"/>
          <w:b/>
          <w:color w:val="595959"/>
          <w:sz w:val="22"/>
          <w:szCs w:val="19"/>
        </w:rPr>
        <w:t xml:space="preserve">  |</w:t>
      </w:r>
    </w:p>
    <w:p w14:paraId="11F92D21" w14:textId="77777777" w:rsidR="00116B94" w:rsidRDefault="00116B94">
      <w:pPr>
        <w:spacing w:before="240"/>
        <w:rPr>
          <w:rFonts w:ascii="Arial" w:eastAsia="Times New Roman" w:hAnsi="Arial" w:cs="Arial"/>
          <w:noProof/>
          <w:color w:val="0070C0"/>
          <w:sz w:val="22"/>
          <w:szCs w:val="22"/>
        </w:rPr>
      </w:pPr>
    </w:p>
    <w:p w14:paraId="78C13DE3" w14:textId="77777777" w:rsidR="00BA553A" w:rsidRDefault="00BA553A" w:rsidP="00BA553A">
      <w:pPr>
        <w:rPr>
          <w:rFonts w:ascii="Arial" w:hAnsi="Arial" w:cs="Arial"/>
          <w:sz w:val="20"/>
          <w:szCs w:val="20"/>
        </w:rPr>
      </w:pPr>
    </w:p>
    <w:p w14:paraId="6CB41806" w14:textId="77777777" w:rsidR="00BA553A" w:rsidRDefault="00BA553A" w:rsidP="00BA553A">
      <w:pPr>
        <w:rPr>
          <w:rFonts w:ascii="Arial" w:hAnsi="Arial" w:cs="Arial"/>
          <w:sz w:val="20"/>
          <w:szCs w:val="20"/>
        </w:rPr>
      </w:pPr>
      <w:bookmarkStart w:id="0" w:name="_Hlk115690108"/>
    </w:p>
    <w:p w14:paraId="28701937" w14:textId="4529B93C" w:rsidR="00BA553A" w:rsidRDefault="00BA553A" w:rsidP="00BA553A">
      <w:pPr>
        <w:rPr>
          <w:rFonts w:ascii="Arial" w:hAnsi="Arial" w:cs="Arial"/>
          <w:sz w:val="20"/>
          <w:szCs w:val="20"/>
        </w:rPr>
      </w:pPr>
      <w:r w:rsidRPr="00C00FE2">
        <w:rPr>
          <w:rFonts w:ascii="Arial" w:hAnsi="Arial" w:cs="Arial"/>
          <w:sz w:val="20"/>
          <w:szCs w:val="20"/>
        </w:rPr>
        <w:t xml:space="preserve">Kyowa Kirin Cares Support Services </w:t>
      </w:r>
    </w:p>
    <w:p w14:paraId="44280484" w14:textId="35AA5861" w:rsidR="00BA553A" w:rsidRDefault="000049B3" w:rsidP="00BA55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510 Carnagie Center, Suite 600</w:t>
      </w:r>
    </w:p>
    <w:p w14:paraId="12F5D9BC" w14:textId="6BA3B9C6" w:rsidR="000049B3" w:rsidRDefault="000049B3" w:rsidP="00BA55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Princeton, NJ 08540</w:t>
      </w:r>
    </w:p>
    <w:bookmarkEnd w:id="0"/>
    <w:p w14:paraId="2A4B8026" w14:textId="0791A059" w:rsidR="00116B94" w:rsidRDefault="00B512E1">
      <w:pPr>
        <w:rPr>
          <w:rFonts w:ascii="Arial" w:eastAsia="Times New Roman" w:hAnsi="Arial" w:cs="Arial"/>
          <w:noProof/>
          <w:sz w:val="22"/>
          <w:szCs w:val="22"/>
        </w:rPr>
      </w:pPr>
      <w:r>
        <w:rPr>
          <w:rFonts w:ascii="Arial" w:eastAsia="Times New Roman" w:hAnsi="Arial" w:cs="Arial"/>
          <w:noProof/>
          <w:sz w:val="22"/>
          <w:szCs w:val="22"/>
        </w:rPr>
        <w:tab/>
      </w:r>
      <w:r>
        <w:rPr>
          <w:rFonts w:ascii="Arial" w:eastAsia="Times New Roman" w:hAnsi="Arial" w:cs="Arial"/>
          <w:noProof/>
          <w:sz w:val="22"/>
          <w:szCs w:val="22"/>
        </w:rPr>
        <w:tab/>
      </w:r>
      <w:r>
        <w:rPr>
          <w:rFonts w:ascii="Arial" w:eastAsia="Times New Roman" w:hAnsi="Arial" w:cs="Arial"/>
          <w:noProof/>
          <w:sz w:val="22"/>
          <w:szCs w:val="22"/>
        </w:rPr>
        <w:tab/>
      </w:r>
      <w:r>
        <w:rPr>
          <w:rFonts w:ascii="Arial" w:eastAsia="Times New Roman" w:hAnsi="Arial" w:cs="Arial"/>
          <w:noProof/>
          <w:sz w:val="22"/>
          <w:szCs w:val="22"/>
        </w:rPr>
        <w:tab/>
      </w:r>
      <w:r>
        <w:rPr>
          <w:rFonts w:ascii="Arial" w:eastAsia="Times New Roman" w:hAnsi="Arial" w:cs="Arial"/>
          <w:noProof/>
          <w:sz w:val="22"/>
          <w:szCs w:val="22"/>
        </w:rPr>
        <w:tab/>
      </w:r>
      <w:r>
        <w:rPr>
          <w:rFonts w:ascii="Arial" w:eastAsia="Times New Roman" w:hAnsi="Arial" w:cs="Arial"/>
          <w:noProof/>
          <w:sz w:val="22"/>
          <w:szCs w:val="22"/>
        </w:rPr>
        <w:tab/>
        <w:t xml:space="preserve">     </w:t>
      </w:r>
    </w:p>
    <w:p w14:paraId="2D7FECB3" w14:textId="77777777" w:rsidR="00116B94" w:rsidRDefault="00116B94">
      <w:pPr>
        <w:spacing w:before="240"/>
        <w:rPr>
          <w:rFonts w:ascii="Arial" w:eastAsia="Times New Roman" w:hAnsi="Arial" w:cs="Arial"/>
          <w:noProof/>
          <w:sz w:val="22"/>
          <w:szCs w:val="22"/>
        </w:rPr>
      </w:pPr>
    </w:p>
    <w:p w14:paraId="1FA86007" w14:textId="77777777" w:rsidR="00116B94" w:rsidRDefault="00B512E1">
      <w:pPr>
        <w:spacing w:after="240"/>
        <w:rPr>
          <w:rFonts w:ascii="Arial" w:eastAsia="Times New Roman" w:hAnsi="Arial" w:cs="Arial"/>
          <w:noProof/>
          <w:sz w:val="21"/>
          <w:szCs w:val="21"/>
        </w:rPr>
      </w:pPr>
      <w:r>
        <w:rPr>
          <w:rFonts w:ascii="Arial" w:eastAsia="Times New Roman" w:hAnsi="Arial" w:cs="Arial"/>
          <w:noProof/>
          <w:sz w:val="21"/>
          <w:szCs w:val="21"/>
        </w:rPr>
        <w:t>[</w:t>
      </w:r>
      <w:r>
        <w:rPr>
          <w:rFonts w:ascii="Arial" w:eastAsia="Times New Roman" w:hAnsi="Arial" w:cs="Arial"/>
          <w:noProof/>
          <w:color w:val="0B60B4" w:themeColor="text2" w:themeTint="BF"/>
          <w:sz w:val="21"/>
          <w:szCs w:val="21"/>
        </w:rPr>
        <w:t>Current_Date</w:t>
      </w:r>
      <w:r>
        <w:rPr>
          <w:rFonts w:ascii="Arial" w:eastAsia="Times New Roman" w:hAnsi="Arial" w:cs="Arial"/>
          <w:noProof/>
          <w:sz w:val="21"/>
          <w:szCs w:val="21"/>
        </w:rPr>
        <w:t>]</w:t>
      </w:r>
    </w:p>
    <w:p w14:paraId="1978AD95" w14:textId="77777777" w:rsidR="00116B94" w:rsidRDefault="00116B94">
      <w:pPr>
        <w:rPr>
          <w:rFonts w:ascii="Arial" w:eastAsia="Times New Roman" w:hAnsi="Arial" w:cs="Arial"/>
          <w:noProof/>
          <w:sz w:val="21"/>
          <w:szCs w:val="21"/>
        </w:rPr>
      </w:pPr>
    </w:p>
    <w:p w14:paraId="45A7FA15" w14:textId="77777777" w:rsidR="00116B94" w:rsidRDefault="00B512E1">
      <w:pPr>
        <w:rPr>
          <w:rFonts w:ascii="Arial" w:eastAsia="Times New Roman" w:hAnsi="Arial" w:cs="Arial"/>
          <w:noProof/>
          <w:sz w:val="21"/>
          <w:szCs w:val="21"/>
        </w:rPr>
      </w:pPr>
      <w:r>
        <w:rPr>
          <w:rFonts w:ascii="Arial" w:eastAsia="Times New Roman" w:hAnsi="Arial" w:cs="Arial"/>
          <w:noProof/>
          <w:sz w:val="21"/>
          <w:szCs w:val="21"/>
        </w:rPr>
        <w:t>[</w:t>
      </w:r>
      <w:r>
        <w:rPr>
          <w:rFonts w:ascii="Arial" w:eastAsia="Times New Roman" w:hAnsi="Arial" w:cs="Arial"/>
          <w:noProof/>
          <w:color w:val="0070C0"/>
          <w:sz w:val="21"/>
          <w:szCs w:val="21"/>
        </w:rPr>
        <w:t>Patient_First Name</w:t>
      </w:r>
      <w:r>
        <w:rPr>
          <w:rFonts w:ascii="Arial" w:eastAsia="Times New Roman" w:hAnsi="Arial" w:cs="Arial"/>
          <w:noProof/>
          <w:sz w:val="21"/>
          <w:szCs w:val="21"/>
        </w:rPr>
        <w:t>] [</w:t>
      </w:r>
      <w:r>
        <w:rPr>
          <w:rFonts w:ascii="Arial" w:eastAsia="Times New Roman" w:hAnsi="Arial" w:cs="Arial"/>
          <w:noProof/>
          <w:color w:val="0070C0"/>
          <w:sz w:val="21"/>
          <w:szCs w:val="21"/>
        </w:rPr>
        <w:t>Patient_Last Name</w:t>
      </w:r>
      <w:r>
        <w:rPr>
          <w:rFonts w:ascii="Arial" w:eastAsia="Times New Roman" w:hAnsi="Arial" w:cs="Arial"/>
          <w:noProof/>
          <w:sz w:val="21"/>
          <w:szCs w:val="21"/>
        </w:rPr>
        <w:t>]</w:t>
      </w:r>
    </w:p>
    <w:p w14:paraId="5831C002" w14:textId="77777777" w:rsidR="00116B94" w:rsidRDefault="00B512E1">
      <w:pPr>
        <w:rPr>
          <w:rFonts w:ascii="Arial" w:eastAsia="Times New Roman" w:hAnsi="Arial" w:cs="Arial"/>
          <w:noProof/>
          <w:sz w:val="21"/>
          <w:szCs w:val="21"/>
        </w:rPr>
      </w:pPr>
      <w:r>
        <w:rPr>
          <w:rFonts w:ascii="Arial" w:eastAsia="Times New Roman" w:hAnsi="Arial" w:cs="Arial"/>
          <w:noProof/>
          <w:sz w:val="21"/>
          <w:szCs w:val="21"/>
        </w:rPr>
        <w:t>[</w:t>
      </w:r>
      <w:r>
        <w:rPr>
          <w:rFonts w:ascii="Arial" w:eastAsia="Times New Roman" w:hAnsi="Arial" w:cs="Arial"/>
          <w:noProof/>
          <w:color w:val="0070C0"/>
          <w:sz w:val="21"/>
          <w:szCs w:val="21"/>
        </w:rPr>
        <w:t>Patient_Street Address Line 1</w:t>
      </w:r>
      <w:r>
        <w:rPr>
          <w:rFonts w:ascii="Arial" w:eastAsia="Times New Roman" w:hAnsi="Arial" w:cs="Arial"/>
          <w:noProof/>
          <w:sz w:val="21"/>
          <w:szCs w:val="21"/>
        </w:rPr>
        <w:t>]</w:t>
      </w:r>
    </w:p>
    <w:p w14:paraId="079FF867" w14:textId="7D58B20F" w:rsidR="00116B94" w:rsidRDefault="00B512E1">
      <w:pPr>
        <w:rPr>
          <w:rFonts w:ascii="Arial" w:eastAsia="Times New Roman" w:hAnsi="Arial" w:cs="Arial"/>
          <w:noProof/>
          <w:sz w:val="21"/>
          <w:szCs w:val="21"/>
        </w:rPr>
      </w:pPr>
      <w:r>
        <w:rPr>
          <w:rFonts w:ascii="Arial" w:eastAsia="Times New Roman" w:hAnsi="Arial" w:cs="Arial"/>
          <w:noProof/>
          <w:sz w:val="21"/>
          <w:szCs w:val="21"/>
        </w:rPr>
        <w:t>[</w:t>
      </w:r>
      <w:r>
        <w:rPr>
          <w:rFonts w:ascii="Arial" w:eastAsia="Times New Roman" w:hAnsi="Arial" w:cs="Arial"/>
          <w:noProof/>
          <w:color w:val="0070C0"/>
          <w:sz w:val="21"/>
          <w:szCs w:val="21"/>
        </w:rPr>
        <w:t xml:space="preserve">Patient_Street Address Line </w:t>
      </w:r>
      <w:r w:rsidR="008154E1">
        <w:rPr>
          <w:rFonts w:ascii="Arial" w:eastAsia="Times New Roman" w:hAnsi="Arial" w:cs="Arial"/>
          <w:noProof/>
          <w:color w:val="0070C0"/>
          <w:sz w:val="21"/>
          <w:szCs w:val="21"/>
        </w:rPr>
        <w:t>2</w:t>
      </w:r>
      <w:r>
        <w:rPr>
          <w:rFonts w:ascii="Arial" w:eastAsia="Times New Roman" w:hAnsi="Arial" w:cs="Arial"/>
          <w:noProof/>
          <w:sz w:val="21"/>
          <w:szCs w:val="21"/>
        </w:rPr>
        <w:t>]</w:t>
      </w:r>
    </w:p>
    <w:p w14:paraId="1F093B92" w14:textId="77777777" w:rsidR="00116B94" w:rsidRDefault="00B512E1">
      <w:pPr>
        <w:rPr>
          <w:rFonts w:ascii="Arial" w:eastAsia="Times New Roman" w:hAnsi="Arial" w:cs="Arial"/>
          <w:noProof/>
          <w:sz w:val="21"/>
          <w:szCs w:val="21"/>
        </w:rPr>
      </w:pPr>
      <w:r>
        <w:rPr>
          <w:rFonts w:ascii="Arial" w:eastAsia="Times New Roman" w:hAnsi="Arial" w:cs="Arial"/>
          <w:noProof/>
          <w:sz w:val="21"/>
          <w:szCs w:val="21"/>
        </w:rPr>
        <w:t>[</w:t>
      </w:r>
      <w:r>
        <w:rPr>
          <w:rFonts w:ascii="Arial" w:eastAsia="Times New Roman" w:hAnsi="Arial" w:cs="Arial"/>
          <w:noProof/>
          <w:color w:val="0070C0"/>
          <w:sz w:val="21"/>
          <w:szCs w:val="21"/>
        </w:rPr>
        <w:t>Patient_City</w:t>
      </w:r>
      <w:r>
        <w:rPr>
          <w:rFonts w:ascii="Arial" w:eastAsia="Times New Roman" w:hAnsi="Arial" w:cs="Arial"/>
          <w:noProof/>
          <w:sz w:val="21"/>
          <w:szCs w:val="21"/>
        </w:rPr>
        <w:t>], [</w:t>
      </w:r>
      <w:r>
        <w:rPr>
          <w:rFonts w:ascii="Arial" w:eastAsia="Times New Roman" w:hAnsi="Arial" w:cs="Arial"/>
          <w:noProof/>
          <w:color w:val="0070C0"/>
          <w:sz w:val="21"/>
          <w:szCs w:val="21"/>
        </w:rPr>
        <w:t>Patient_State</w:t>
      </w:r>
      <w:r>
        <w:rPr>
          <w:rFonts w:ascii="Arial" w:eastAsia="Times New Roman" w:hAnsi="Arial" w:cs="Arial"/>
          <w:noProof/>
          <w:sz w:val="21"/>
          <w:szCs w:val="21"/>
        </w:rPr>
        <w:t>]  [</w:t>
      </w:r>
      <w:r>
        <w:rPr>
          <w:rFonts w:ascii="Arial" w:eastAsia="Times New Roman" w:hAnsi="Arial" w:cs="Arial"/>
          <w:noProof/>
          <w:color w:val="0070C0"/>
          <w:sz w:val="21"/>
          <w:szCs w:val="21"/>
        </w:rPr>
        <w:t>Patient_ZIP Code</w:t>
      </w:r>
      <w:r>
        <w:rPr>
          <w:rFonts w:ascii="Arial" w:eastAsia="Times New Roman" w:hAnsi="Arial" w:cs="Arial"/>
          <w:noProof/>
          <w:sz w:val="21"/>
          <w:szCs w:val="21"/>
        </w:rPr>
        <w:t>]</w:t>
      </w:r>
    </w:p>
    <w:p w14:paraId="403F13B3" w14:textId="77777777" w:rsidR="00116B94" w:rsidRDefault="00116B94">
      <w:pPr>
        <w:rPr>
          <w:rFonts w:ascii="Arial" w:hAnsi="Arial" w:cs="Arial"/>
          <w:sz w:val="21"/>
          <w:szCs w:val="21"/>
        </w:rPr>
      </w:pPr>
    </w:p>
    <w:p w14:paraId="4EE394B1" w14:textId="77777777" w:rsidR="00116B94" w:rsidRDefault="00116B94">
      <w:pPr>
        <w:rPr>
          <w:rFonts w:ascii="Arial" w:hAnsi="Arial" w:cs="Arial"/>
          <w:sz w:val="21"/>
          <w:szCs w:val="21"/>
        </w:rPr>
      </w:pPr>
    </w:p>
    <w:p w14:paraId="0BCC1BE7" w14:textId="77777777" w:rsidR="00116B94" w:rsidRDefault="00B512E1">
      <w:pPr>
        <w:rPr>
          <w:rFonts w:ascii="Arial" w:eastAsia="Times New Roman" w:hAnsi="Arial" w:cs="Arial"/>
          <w:noProof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Patient ID: </w:t>
      </w:r>
      <w:r>
        <w:rPr>
          <w:rFonts w:ascii="Arial" w:eastAsia="Times New Roman" w:hAnsi="Arial" w:cs="Arial"/>
          <w:noProof/>
          <w:sz w:val="21"/>
          <w:szCs w:val="21"/>
        </w:rPr>
        <w:t>[</w:t>
      </w:r>
      <w:r>
        <w:rPr>
          <w:rFonts w:ascii="Arial" w:eastAsia="Times New Roman" w:hAnsi="Arial" w:cs="Arial"/>
          <w:noProof/>
          <w:color w:val="0B60B4" w:themeColor="text2" w:themeTint="BF"/>
          <w:sz w:val="21"/>
          <w:szCs w:val="21"/>
        </w:rPr>
        <w:t>Patient_ID</w:t>
      </w:r>
      <w:r>
        <w:rPr>
          <w:rFonts w:ascii="Arial" w:eastAsia="Times New Roman" w:hAnsi="Arial" w:cs="Arial"/>
          <w:noProof/>
          <w:sz w:val="21"/>
          <w:szCs w:val="21"/>
        </w:rPr>
        <w:t>]</w:t>
      </w:r>
    </w:p>
    <w:p w14:paraId="305718FA" w14:textId="77777777" w:rsidR="00116B94" w:rsidRDefault="00116B94">
      <w:pPr>
        <w:spacing w:after="240"/>
        <w:rPr>
          <w:rFonts w:ascii="Arial" w:eastAsia="Times New Roman" w:hAnsi="Arial" w:cs="Arial"/>
          <w:noProof/>
          <w:color w:val="0B60B4" w:themeColor="text2" w:themeTint="BF"/>
          <w:sz w:val="21"/>
          <w:szCs w:val="21"/>
        </w:rPr>
      </w:pPr>
    </w:p>
    <w:p w14:paraId="1866012B" w14:textId="5C89A006" w:rsidR="00116B94" w:rsidRDefault="00B512E1">
      <w:pPr>
        <w:rPr>
          <w:rFonts w:ascii="Arial" w:hAnsi="Arial" w:cs="Arial"/>
          <w:b/>
          <w:noProof/>
          <w:sz w:val="21"/>
          <w:szCs w:val="21"/>
        </w:rPr>
      </w:pPr>
      <w:r>
        <w:rPr>
          <w:rFonts w:ascii="Arial" w:eastAsia="Times New Roman" w:hAnsi="Arial" w:cs="Arial"/>
          <w:b/>
          <w:noProof/>
          <w:sz w:val="21"/>
          <w:szCs w:val="21"/>
        </w:rPr>
        <w:t xml:space="preserve">Re: </w:t>
      </w:r>
      <w:r w:rsidR="00E243AA">
        <w:rPr>
          <w:rFonts w:ascii="Arial" w:eastAsia="Times New Roman" w:hAnsi="Arial" w:cs="Arial"/>
          <w:b/>
          <w:noProof/>
          <w:sz w:val="21"/>
          <w:szCs w:val="21"/>
        </w:rPr>
        <w:t xml:space="preserve">Appeal </w:t>
      </w:r>
      <w:r w:rsidR="00E63FA1">
        <w:rPr>
          <w:rFonts w:ascii="Arial" w:eastAsia="Times New Roman" w:hAnsi="Arial" w:cs="Arial"/>
          <w:b/>
          <w:noProof/>
          <w:sz w:val="21"/>
          <w:szCs w:val="21"/>
        </w:rPr>
        <w:t>Denial</w:t>
      </w:r>
      <w:r w:rsidR="00E243AA">
        <w:rPr>
          <w:rFonts w:ascii="Arial" w:eastAsia="Times New Roman" w:hAnsi="Arial" w:cs="Arial"/>
          <w:b/>
          <w:noProof/>
          <w:sz w:val="21"/>
          <w:szCs w:val="21"/>
        </w:rPr>
        <w:t xml:space="preserve"> </w:t>
      </w:r>
    </w:p>
    <w:p w14:paraId="1C479A00" w14:textId="77777777" w:rsidR="00116B94" w:rsidRDefault="00116B94">
      <w:pPr>
        <w:pStyle w:val="Header"/>
        <w:tabs>
          <w:tab w:val="clear" w:pos="4680"/>
          <w:tab w:val="clear" w:pos="9360"/>
        </w:tabs>
        <w:spacing w:after="200" w:line="276" w:lineRule="auto"/>
        <w:rPr>
          <w:rFonts w:ascii="Arial" w:eastAsia="Times New Roman" w:hAnsi="Arial" w:cs="Arial"/>
          <w:noProof/>
          <w:sz w:val="21"/>
          <w:szCs w:val="21"/>
        </w:rPr>
      </w:pPr>
    </w:p>
    <w:p w14:paraId="01EBC181" w14:textId="77777777" w:rsidR="00116B94" w:rsidRDefault="00B512E1">
      <w:pPr>
        <w:spacing w:after="240" w:line="276" w:lineRule="auto"/>
        <w:rPr>
          <w:rFonts w:ascii="Arial" w:eastAsia="Times New Roman" w:hAnsi="Arial" w:cs="Arial"/>
          <w:noProof/>
          <w:sz w:val="21"/>
          <w:szCs w:val="21"/>
        </w:rPr>
      </w:pPr>
      <w:r>
        <w:rPr>
          <w:rFonts w:ascii="Arial" w:eastAsia="Times New Roman" w:hAnsi="Arial" w:cs="Arial"/>
          <w:noProof/>
          <w:sz w:val="21"/>
          <w:szCs w:val="21"/>
        </w:rPr>
        <w:t>Dear [</w:t>
      </w:r>
      <w:r>
        <w:rPr>
          <w:rFonts w:ascii="Arial" w:eastAsia="Times New Roman" w:hAnsi="Arial" w:cs="Arial"/>
          <w:noProof/>
          <w:color w:val="0070C0"/>
          <w:sz w:val="21"/>
          <w:szCs w:val="21"/>
        </w:rPr>
        <w:t>Patient_First Name</w:t>
      </w:r>
      <w:r>
        <w:rPr>
          <w:rFonts w:ascii="Arial" w:eastAsia="Times New Roman" w:hAnsi="Arial" w:cs="Arial"/>
          <w:noProof/>
          <w:sz w:val="21"/>
          <w:szCs w:val="21"/>
        </w:rPr>
        <w:t>] [</w:t>
      </w:r>
      <w:r>
        <w:rPr>
          <w:rFonts w:ascii="Arial" w:eastAsia="Times New Roman" w:hAnsi="Arial" w:cs="Arial"/>
          <w:noProof/>
          <w:color w:val="0070C0"/>
          <w:sz w:val="21"/>
          <w:szCs w:val="21"/>
        </w:rPr>
        <w:t>Patient_Last Name</w:t>
      </w:r>
      <w:r>
        <w:rPr>
          <w:rFonts w:ascii="Arial" w:eastAsia="Times New Roman" w:hAnsi="Arial" w:cs="Arial"/>
          <w:noProof/>
          <w:sz w:val="21"/>
          <w:szCs w:val="21"/>
        </w:rPr>
        <w:t>],</w:t>
      </w:r>
    </w:p>
    <w:p w14:paraId="6F8A2AED" w14:textId="77777777" w:rsidR="00E17C99" w:rsidRDefault="00E63FA1" w:rsidP="00E63FA1">
      <w:pPr>
        <w:suppressAutoHyphens/>
        <w:rPr>
          <w:rFonts w:ascii="Arial" w:hAnsi="Arial" w:cs="Arial"/>
          <w:sz w:val="22"/>
          <w:szCs w:val="22"/>
        </w:rPr>
      </w:pPr>
      <w:r w:rsidRPr="00F021A8">
        <w:rPr>
          <w:rFonts w:ascii="Arial" w:hAnsi="Arial" w:cs="Arial"/>
          <w:sz w:val="22"/>
          <w:szCs w:val="22"/>
        </w:rPr>
        <w:t xml:space="preserve">We have been advised that the appeal for prior authorization of </w:t>
      </w:r>
    </w:p>
    <w:p w14:paraId="7F2BC28C" w14:textId="02E392FA" w:rsidR="00E63FA1" w:rsidRPr="00F021A8" w:rsidRDefault="00E63FA1" w:rsidP="00E63FA1">
      <w:pPr>
        <w:suppressAutoHyphens/>
        <w:rPr>
          <w:rFonts w:ascii="Arial" w:hAnsi="Arial" w:cs="Arial"/>
          <w:sz w:val="22"/>
          <w:szCs w:val="22"/>
        </w:rPr>
      </w:pPr>
      <w:r w:rsidRPr="00F021A8">
        <w:rPr>
          <w:rFonts w:ascii="Arial" w:hAnsi="Arial" w:cs="Arial"/>
          <w:sz w:val="22"/>
          <w:szCs w:val="22"/>
        </w:rPr>
        <w:t>POTELIGEO® (mogamulizumab-</w:t>
      </w:r>
      <w:proofErr w:type="spellStart"/>
      <w:r w:rsidRPr="00F021A8">
        <w:rPr>
          <w:rFonts w:ascii="Arial" w:hAnsi="Arial" w:cs="Arial"/>
          <w:sz w:val="22"/>
          <w:szCs w:val="22"/>
        </w:rPr>
        <w:t>kpkc</w:t>
      </w:r>
      <w:proofErr w:type="spellEnd"/>
      <w:r w:rsidRPr="00F021A8">
        <w:rPr>
          <w:rFonts w:ascii="Arial" w:hAnsi="Arial" w:cs="Arial"/>
          <w:sz w:val="22"/>
          <w:szCs w:val="22"/>
        </w:rPr>
        <w:t>) has been denied for the following reason(s):</w:t>
      </w:r>
    </w:p>
    <w:p w14:paraId="4CD37643" w14:textId="77777777" w:rsidR="00E63FA1" w:rsidRPr="00F021A8" w:rsidRDefault="00E63FA1" w:rsidP="00E63FA1">
      <w:pPr>
        <w:suppressAutoHyphens/>
        <w:rPr>
          <w:rFonts w:ascii="Arial" w:hAnsi="Arial" w:cs="Arial"/>
          <w:sz w:val="22"/>
          <w:szCs w:val="22"/>
        </w:rPr>
      </w:pPr>
    </w:p>
    <w:p w14:paraId="676CB67D" w14:textId="77777777" w:rsidR="00E63FA1" w:rsidRPr="00F021A8" w:rsidRDefault="00E63FA1" w:rsidP="00E63FA1">
      <w:pPr>
        <w:suppressAutoHyphens/>
        <w:rPr>
          <w:rFonts w:ascii="Arial" w:hAnsi="Arial" w:cs="Arial"/>
          <w:sz w:val="22"/>
          <w:szCs w:val="22"/>
        </w:rPr>
      </w:pPr>
      <w:r w:rsidRPr="00F021A8">
        <w:rPr>
          <w:rFonts w:ascii="Arial" w:hAnsi="Arial" w:cs="Arial"/>
          <w:sz w:val="22"/>
          <w:szCs w:val="22"/>
        </w:rPr>
        <w:t>&lt;Insert Denial Reason&gt;</w:t>
      </w:r>
    </w:p>
    <w:p w14:paraId="50A1C48F" w14:textId="77777777" w:rsidR="00E63FA1" w:rsidRPr="00F021A8" w:rsidRDefault="00E63FA1" w:rsidP="00E63FA1">
      <w:pPr>
        <w:suppressAutoHyphens/>
        <w:rPr>
          <w:rFonts w:ascii="Arial" w:hAnsi="Arial" w:cs="Arial"/>
          <w:sz w:val="22"/>
          <w:szCs w:val="22"/>
        </w:rPr>
      </w:pPr>
    </w:p>
    <w:p w14:paraId="68FE720C" w14:textId="0A3D6652" w:rsidR="00E63FA1" w:rsidRPr="00F021A8" w:rsidRDefault="00E63FA1" w:rsidP="00E63FA1">
      <w:pPr>
        <w:suppressAutoHyphens/>
        <w:rPr>
          <w:rFonts w:ascii="Arial" w:hAnsi="Arial" w:cs="Arial"/>
          <w:sz w:val="22"/>
          <w:szCs w:val="22"/>
        </w:rPr>
      </w:pPr>
      <w:r w:rsidRPr="00F021A8">
        <w:rPr>
          <w:rFonts w:ascii="Arial" w:hAnsi="Arial" w:cs="Arial"/>
          <w:sz w:val="22"/>
          <w:szCs w:val="22"/>
        </w:rPr>
        <w:t>The Kyowa Kirin Cares Team may be able to provide you</w:t>
      </w:r>
      <w:r>
        <w:rPr>
          <w:rFonts w:ascii="Arial" w:hAnsi="Arial" w:cs="Arial"/>
          <w:sz w:val="22"/>
          <w:szCs w:val="22"/>
        </w:rPr>
        <w:t xml:space="preserve"> </w:t>
      </w:r>
      <w:r w:rsidRPr="00F021A8">
        <w:rPr>
          <w:rFonts w:ascii="Arial" w:hAnsi="Arial" w:cs="Arial"/>
          <w:sz w:val="22"/>
          <w:szCs w:val="22"/>
        </w:rPr>
        <w:t xml:space="preserve">with information about access options, including the possibility of additional appeals to the patient’s insurance plan. </w:t>
      </w:r>
    </w:p>
    <w:p w14:paraId="046A16DF" w14:textId="77777777" w:rsidR="00E63FA1" w:rsidRPr="00F021A8" w:rsidRDefault="00E63FA1" w:rsidP="00E63FA1">
      <w:pPr>
        <w:suppressAutoHyphens/>
        <w:rPr>
          <w:rFonts w:ascii="Arial" w:hAnsi="Arial" w:cs="Arial"/>
          <w:sz w:val="22"/>
          <w:szCs w:val="22"/>
        </w:rPr>
      </w:pPr>
    </w:p>
    <w:p w14:paraId="0698BC31" w14:textId="09D512F2" w:rsidR="00E63FA1" w:rsidRPr="00F021A8" w:rsidRDefault="00E63FA1" w:rsidP="00E63FA1">
      <w:pPr>
        <w:suppressAutoHyphens/>
        <w:rPr>
          <w:rFonts w:ascii="Arial" w:hAnsi="Arial" w:cs="Arial"/>
          <w:sz w:val="22"/>
          <w:szCs w:val="22"/>
        </w:rPr>
      </w:pPr>
      <w:r w:rsidRPr="00F021A8">
        <w:rPr>
          <w:rFonts w:ascii="Arial" w:hAnsi="Arial" w:cs="Arial"/>
          <w:sz w:val="22"/>
          <w:szCs w:val="22"/>
        </w:rPr>
        <w:t>If you have any questions, or would like additional assistance, please call Kyowa Kirin Cares at 833-KKCares (833-552-2737) from 8 AM to 8 PM E</w:t>
      </w:r>
      <w:r w:rsidR="00E17C99">
        <w:rPr>
          <w:rFonts w:ascii="Arial" w:hAnsi="Arial" w:cs="Arial"/>
          <w:sz w:val="22"/>
          <w:szCs w:val="22"/>
        </w:rPr>
        <w:t>S</w:t>
      </w:r>
      <w:r w:rsidRPr="00F021A8">
        <w:rPr>
          <w:rFonts w:ascii="Arial" w:hAnsi="Arial" w:cs="Arial"/>
          <w:sz w:val="22"/>
          <w:szCs w:val="22"/>
        </w:rPr>
        <w:t xml:space="preserve">T, Monday through Friday.  </w:t>
      </w:r>
    </w:p>
    <w:p w14:paraId="4729066C" w14:textId="77777777" w:rsidR="00E243AA" w:rsidRDefault="00E243AA">
      <w:pPr>
        <w:spacing w:line="276" w:lineRule="auto"/>
        <w:rPr>
          <w:rFonts w:ascii="Arial" w:hAnsi="Arial" w:cs="Arial"/>
          <w:sz w:val="21"/>
          <w:szCs w:val="21"/>
        </w:rPr>
      </w:pPr>
    </w:p>
    <w:p w14:paraId="17680C94" w14:textId="77777777" w:rsidR="00116B94" w:rsidRDefault="00B512E1">
      <w:pPr>
        <w:pStyle w:val="Header"/>
        <w:tabs>
          <w:tab w:val="clear" w:pos="4680"/>
          <w:tab w:val="clear" w:pos="9360"/>
        </w:tabs>
        <w:spacing w:after="200" w:line="276" w:lineRule="auto"/>
        <w:rPr>
          <w:rFonts w:ascii="Arial" w:eastAsia="Times New Roman" w:hAnsi="Arial" w:cs="Arial"/>
          <w:noProof/>
          <w:sz w:val="21"/>
          <w:szCs w:val="21"/>
        </w:rPr>
      </w:pPr>
      <w:r>
        <w:rPr>
          <w:rFonts w:ascii="Arial" w:eastAsia="Times New Roman" w:hAnsi="Arial" w:cs="Arial"/>
          <w:noProof/>
          <w:sz w:val="21"/>
          <w:szCs w:val="21"/>
        </w:rPr>
        <w:t>Sincerely,</w:t>
      </w:r>
    </w:p>
    <w:p w14:paraId="0DB74783" w14:textId="77777777" w:rsidR="00116B94" w:rsidRDefault="00B512E1">
      <w:pPr>
        <w:pStyle w:val="Header"/>
        <w:tabs>
          <w:tab w:val="clear" w:pos="4680"/>
          <w:tab w:val="clear" w:pos="9360"/>
        </w:tabs>
        <w:autoSpaceDE w:val="0"/>
        <w:autoSpaceDN w:val="0"/>
        <w:adjustRightInd w:val="0"/>
        <w:spacing w:after="50" w:line="276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[</w:t>
      </w:r>
      <w:proofErr w:type="spellStart"/>
      <w:r>
        <w:rPr>
          <w:rFonts w:ascii="Arial" w:eastAsia="Times New Roman" w:hAnsi="Arial" w:cs="Arial"/>
          <w:noProof/>
          <w:color w:val="0070C0"/>
          <w:sz w:val="21"/>
          <w:szCs w:val="21"/>
        </w:rPr>
        <w:t>Case_Manager_First_Name</w:t>
      </w:r>
      <w:proofErr w:type="spellEnd"/>
      <w:r>
        <w:rPr>
          <w:rFonts w:ascii="Arial" w:eastAsia="Times New Roman" w:hAnsi="Arial" w:cs="Arial"/>
          <w:sz w:val="21"/>
          <w:szCs w:val="21"/>
        </w:rPr>
        <w:t>]</w:t>
      </w:r>
    </w:p>
    <w:p w14:paraId="4B3F137A" w14:textId="77777777" w:rsidR="00116B94" w:rsidRDefault="00B512E1">
      <w:pPr>
        <w:autoSpaceDE w:val="0"/>
        <w:autoSpaceDN w:val="0"/>
        <w:adjustRightInd w:val="0"/>
        <w:spacing w:before="30" w:line="276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Kyowa Kirin Cares Support Services</w:t>
      </w:r>
    </w:p>
    <w:p w14:paraId="4DDB1393" w14:textId="77777777" w:rsidR="00116B94" w:rsidRDefault="00116B94">
      <w:pPr>
        <w:pStyle w:val="Header"/>
        <w:tabs>
          <w:tab w:val="clear" w:pos="4680"/>
          <w:tab w:val="clear" w:pos="9360"/>
        </w:tabs>
        <w:rPr>
          <w:rFonts w:ascii="Arial" w:eastAsia="Times New Roman" w:hAnsi="Arial" w:cs="Arial"/>
          <w:noProof/>
          <w:sz w:val="17"/>
          <w:szCs w:val="17"/>
        </w:rPr>
      </w:pPr>
    </w:p>
    <w:p w14:paraId="2F6481DE" w14:textId="2938F03A" w:rsidR="00116B94" w:rsidRDefault="00000000">
      <w:pPr>
        <w:pStyle w:val="Header"/>
        <w:spacing w:line="276" w:lineRule="auto"/>
        <w:rPr>
          <w:rFonts w:ascii="Arial" w:eastAsiaTheme="minorEastAsia" w:hAnsi="Arial" w:cs="Arial"/>
          <w:sz w:val="11"/>
          <w:szCs w:val="11"/>
        </w:rPr>
      </w:pPr>
      <w:hyperlink r:id="rId9" w:history="1">
        <w:r w:rsidR="0048211F">
          <w:rPr>
            <w:rFonts w:ascii="Arial" w:eastAsia="Times New Roman" w:hAnsi="Arial" w:cs="Arial"/>
            <w:noProof/>
            <w:color w:val="0000FF"/>
            <w:sz w:val="17"/>
            <w:szCs w:val="17"/>
            <w:u w:val="single"/>
          </w:rPr>
          <w:t>www.KyowaKirinCares.com</w:t>
        </w:r>
      </w:hyperlink>
      <w:r w:rsidR="0048211F">
        <w:rPr>
          <w:rFonts w:ascii="Arial" w:eastAsia="Times New Roman" w:hAnsi="Arial" w:cs="Arial"/>
          <w:noProof/>
          <w:color w:val="0000FF"/>
          <w:sz w:val="17"/>
          <w:szCs w:val="17"/>
        </w:rPr>
        <w:t xml:space="preserve">            </w:t>
      </w:r>
    </w:p>
    <w:p w14:paraId="3DD6FD96" w14:textId="77777777" w:rsidR="00116B94" w:rsidRDefault="00116B94">
      <w:pPr>
        <w:pStyle w:val="Header"/>
        <w:spacing w:line="276" w:lineRule="auto"/>
        <w:rPr>
          <w:rFonts w:ascii="Arial" w:eastAsiaTheme="minorEastAsia" w:hAnsi="Arial" w:cs="Arial"/>
          <w:sz w:val="11"/>
          <w:szCs w:val="11"/>
        </w:rPr>
      </w:pPr>
    </w:p>
    <w:p w14:paraId="7BCB3875" w14:textId="77777777" w:rsidR="00116B94" w:rsidRDefault="00116B94">
      <w:pPr>
        <w:pStyle w:val="Header"/>
        <w:spacing w:line="276" w:lineRule="auto"/>
        <w:rPr>
          <w:rFonts w:ascii="Arial" w:eastAsiaTheme="minorEastAsia" w:hAnsi="Arial" w:cs="Arial"/>
          <w:sz w:val="11"/>
          <w:szCs w:val="11"/>
        </w:rPr>
      </w:pPr>
    </w:p>
    <w:p w14:paraId="3E41DFF5" w14:textId="77777777" w:rsidR="00116B94" w:rsidRDefault="00116B94">
      <w:pPr>
        <w:pStyle w:val="Header"/>
        <w:spacing w:line="276" w:lineRule="auto"/>
        <w:rPr>
          <w:rFonts w:ascii="Arial" w:eastAsiaTheme="minorEastAsia" w:hAnsi="Arial" w:cs="Arial"/>
          <w:sz w:val="5"/>
          <w:szCs w:val="11"/>
        </w:rPr>
      </w:pPr>
    </w:p>
    <w:p w14:paraId="003992CC" w14:textId="27FD1F96" w:rsidR="00116B94" w:rsidRDefault="00116B94">
      <w:pPr>
        <w:pStyle w:val="Header"/>
        <w:spacing w:line="276" w:lineRule="auto"/>
        <w:rPr>
          <w:rFonts w:ascii="Arial" w:eastAsiaTheme="minorEastAsia" w:hAnsi="Arial" w:cs="Arial"/>
          <w:sz w:val="11"/>
          <w:szCs w:val="11"/>
        </w:rPr>
      </w:pPr>
    </w:p>
    <w:p w14:paraId="34B190F7" w14:textId="1B13148C" w:rsidR="00E243AA" w:rsidRDefault="00E243AA">
      <w:pPr>
        <w:pStyle w:val="Header"/>
        <w:spacing w:line="276" w:lineRule="auto"/>
        <w:rPr>
          <w:rFonts w:ascii="Arial" w:eastAsiaTheme="minorEastAsia" w:hAnsi="Arial" w:cs="Arial"/>
          <w:sz w:val="11"/>
          <w:szCs w:val="11"/>
        </w:rPr>
      </w:pPr>
    </w:p>
    <w:p w14:paraId="4607F6E8" w14:textId="3A97F707" w:rsidR="00E243AA" w:rsidRDefault="00E243AA">
      <w:pPr>
        <w:pStyle w:val="Header"/>
        <w:spacing w:line="276" w:lineRule="auto"/>
        <w:rPr>
          <w:rFonts w:ascii="Arial" w:eastAsiaTheme="minorEastAsia" w:hAnsi="Arial" w:cs="Arial"/>
          <w:sz w:val="11"/>
          <w:szCs w:val="11"/>
        </w:rPr>
      </w:pPr>
    </w:p>
    <w:p w14:paraId="72EC8BBA" w14:textId="77B943A5" w:rsidR="00E243AA" w:rsidRDefault="00E243AA">
      <w:pPr>
        <w:pStyle w:val="Header"/>
        <w:spacing w:line="276" w:lineRule="auto"/>
        <w:rPr>
          <w:rFonts w:ascii="Arial" w:eastAsiaTheme="minorEastAsia" w:hAnsi="Arial" w:cs="Arial"/>
          <w:sz w:val="11"/>
          <w:szCs w:val="11"/>
        </w:rPr>
      </w:pPr>
    </w:p>
    <w:p w14:paraId="1965127F" w14:textId="558347DC" w:rsidR="00E243AA" w:rsidRDefault="00E243AA">
      <w:pPr>
        <w:pStyle w:val="Header"/>
        <w:spacing w:line="276" w:lineRule="auto"/>
        <w:rPr>
          <w:rFonts w:ascii="Arial" w:eastAsiaTheme="minorEastAsia" w:hAnsi="Arial" w:cs="Arial"/>
          <w:sz w:val="11"/>
          <w:szCs w:val="11"/>
        </w:rPr>
      </w:pPr>
    </w:p>
    <w:p w14:paraId="2868A5D4" w14:textId="51AE86DD" w:rsidR="00E243AA" w:rsidRDefault="00E243AA">
      <w:pPr>
        <w:pStyle w:val="Header"/>
        <w:spacing w:line="276" w:lineRule="auto"/>
        <w:rPr>
          <w:rFonts w:ascii="Arial" w:eastAsiaTheme="minorEastAsia" w:hAnsi="Arial" w:cs="Arial"/>
          <w:sz w:val="11"/>
          <w:szCs w:val="11"/>
        </w:rPr>
      </w:pPr>
    </w:p>
    <w:p w14:paraId="2F78A5C0" w14:textId="427B8BF2" w:rsidR="00E243AA" w:rsidRDefault="00E243AA">
      <w:pPr>
        <w:pStyle w:val="Header"/>
        <w:spacing w:line="276" w:lineRule="auto"/>
        <w:rPr>
          <w:rFonts w:ascii="Arial" w:eastAsiaTheme="minorEastAsia" w:hAnsi="Arial" w:cs="Arial"/>
          <w:sz w:val="11"/>
          <w:szCs w:val="11"/>
        </w:rPr>
      </w:pPr>
    </w:p>
    <w:p w14:paraId="18B48A8C" w14:textId="6133E936" w:rsidR="00E243AA" w:rsidRDefault="00E243AA">
      <w:pPr>
        <w:pStyle w:val="Header"/>
        <w:spacing w:line="276" w:lineRule="auto"/>
        <w:rPr>
          <w:rFonts w:ascii="Arial" w:eastAsiaTheme="minorEastAsia" w:hAnsi="Arial" w:cs="Arial"/>
          <w:sz w:val="11"/>
          <w:szCs w:val="11"/>
        </w:rPr>
      </w:pPr>
    </w:p>
    <w:p w14:paraId="1F8699FB" w14:textId="09CDF21A" w:rsidR="00E243AA" w:rsidRDefault="00E243AA">
      <w:pPr>
        <w:pStyle w:val="Header"/>
        <w:spacing w:line="276" w:lineRule="auto"/>
        <w:rPr>
          <w:rFonts w:ascii="Arial" w:eastAsiaTheme="minorEastAsia" w:hAnsi="Arial" w:cs="Arial"/>
          <w:sz w:val="11"/>
          <w:szCs w:val="11"/>
        </w:rPr>
      </w:pPr>
    </w:p>
    <w:p w14:paraId="3CCD8099" w14:textId="32CB4D6B" w:rsidR="00E243AA" w:rsidRDefault="00E243AA">
      <w:pPr>
        <w:pStyle w:val="Header"/>
        <w:spacing w:line="276" w:lineRule="auto"/>
        <w:rPr>
          <w:rFonts w:ascii="Arial" w:eastAsiaTheme="minorEastAsia" w:hAnsi="Arial" w:cs="Arial"/>
          <w:sz w:val="11"/>
          <w:szCs w:val="11"/>
        </w:rPr>
      </w:pPr>
    </w:p>
    <w:p w14:paraId="19CF10EF" w14:textId="37C95F64" w:rsidR="00E243AA" w:rsidRDefault="00E243AA">
      <w:pPr>
        <w:pStyle w:val="Header"/>
        <w:spacing w:line="276" w:lineRule="auto"/>
        <w:rPr>
          <w:rFonts w:ascii="Arial" w:eastAsiaTheme="minorEastAsia" w:hAnsi="Arial" w:cs="Arial"/>
          <w:sz w:val="11"/>
          <w:szCs w:val="11"/>
        </w:rPr>
      </w:pPr>
    </w:p>
    <w:p w14:paraId="435D4C81" w14:textId="77777777" w:rsidR="00E243AA" w:rsidRDefault="00E243AA">
      <w:pPr>
        <w:pStyle w:val="Header"/>
        <w:spacing w:line="276" w:lineRule="auto"/>
        <w:rPr>
          <w:rFonts w:ascii="Arial" w:eastAsiaTheme="minorEastAsia" w:hAnsi="Arial" w:cs="Arial"/>
          <w:sz w:val="11"/>
          <w:szCs w:val="11"/>
        </w:rPr>
      </w:pPr>
    </w:p>
    <w:p w14:paraId="3BC158F4" w14:textId="77777777" w:rsidR="00116B94" w:rsidRDefault="00116B94">
      <w:pPr>
        <w:pStyle w:val="Header"/>
        <w:spacing w:line="276" w:lineRule="auto"/>
        <w:rPr>
          <w:rFonts w:ascii="Arial" w:eastAsiaTheme="minorEastAsia" w:hAnsi="Arial" w:cs="Arial"/>
          <w:sz w:val="11"/>
          <w:szCs w:val="11"/>
        </w:rPr>
      </w:pPr>
    </w:p>
    <w:p w14:paraId="037E4F01" w14:textId="77777777" w:rsidR="00116B94" w:rsidRDefault="00116B94">
      <w:pPr>
        <w:pStyle w:val="Header"/>
        <w:spacing w:line="276" w:lineRule="auto"/>
        <w:rPr>
          <w:rFonts w:ascii="Arial" w:eastAsiaTheme="minorEastAsia" w:hAnsi="Arial" w:cs="Arial"/>
          <w:sz w:val="11"/>
          <w:szCs w:val="11"/>
        </w:rPr>
      </w:pPr>
    </w:p>
    <w:p w14:paraId="462E0A0C" w14:textId="726F4CB3" w:rsidR="00116B94" w:rsidRDefault="00116B94">
      <w:pPr>
        <w:pStyle w:val="Header"/>
        <w:spacing w:line="276" w:lineRule="auto"/>
        <w:rPr>
          <w:rFonts w:ascii="Arial" w:eastAsiaTheme="minorEastAsia" w:hAnsi="Arial" w:cs="Arial"/>
          <w:sz w:val="11"/>
          <w:szCs w:val="11"/>
        </w:rPr>
      </w:pPr>
    </w:p>
    <w:p w14:paraId="6F44364A" w14:textId="301A7D14" w:rsidR="00116B94" w:rsidRDefault="00C10BF2" w:rsidP="00826345">
      <w:pPr>
        <w:tabs>
          <w:tab w:val="left" w:pos="720"/>
          <w:tab w:val="center" w:pos="4680"/>
          <w:tab w:val="right" w:pos="9360"/>
        </w:tabs>
        <w:spacing w:line="276" w:lineRule="auto"/>
        <w:rPr>
          <w:rFonts w:ascii="Arial" w:eastAsia="Times New Roman" w:hAnsi="Arial" w:cs="Arial"/>
          <w:noProof/>
          <w:sz w:val="6"/>
          <w:szCs w:val="10"/>
        </w:rPr>
      </w:pPr>
      <w:r>
        <w:rPr>
          <w:rFonts w:ascii="Arial" w:hAnsi="Arial" w:cs="Arial"/>
          <w:noProof/>
          <w:sz w:val="16"/>
          <w:szCs w:val="16"/>
        </w:rPr>
        <w:t xml:space="preserve"> </w:t>
      </w:r>
    </w:p>
    <w:p w14:paraId="7B10433B" w14:textId="77777777" w:rsidR="00047E66" w:rsidRDefault="00047E66" w:rsidP="00826345">
      <w:pPr>
        <w:shd w:val="clear" w:color="auto" w:fill="FFFFFF"/>
        <w:spacing w:line="240" w:lineRule="atLeast"/>
        <w:jc w:val="both"/>
        <w:textAlignment w:val="baseline"/>
        <w:rPr>
          <w:rFonts w:ascii="Arial" w:eastAsia="Times New Roman" w:hAnsi="Arial" w:cs="Arial"/>
          <w:noProof/>
          <w:sz w:val="17"/>
          <w:szCs w:val="17"/>
        </w:rPr>
      </w:pPr>
    </w:p>
    <w:p w14:paraId="7A8EAC64" w14:textId="15B57F51" w:rsidR="00826345" w:rsidRPr="00826345" w:rsidRDefault="00B512E1" w:rsidP="001A3911">
      <w:pPr>
        <w:shd w:val="clear" w:color="auto" w:fill="FFFFFF"/>
        <w:spacing w:line="240" w:lineRule="atLeast"/>
        <w:ind w:right="170"/>
        <w:jc w:val="right"/>
        <w:textAlignment w:val="baseline"/>
        <w:rPr>
          <w:rFonts w:ascii="Arial" w:eastAsia="Times New Roman" w:hAnsi="Arial" w:cs="Arial"/>
          <w:noProof/>
          <w:sz w:val="17"/>
          <w:szCs w:val="17"/>
        </w:rPr>
      </w:pPr>
      <w:r>
        <w:rPr>
          <w:rFonts w:ascii="Arial" w:eastAsia="Times New Roman" w:hAnsi="Arial" w:cs="Times New Roman"/>
          <w:noProof/>
        </w:rPr>
        <w:drawing>
          <wp:inline distT="0" distB="0" distL="0" distR="0" wp14:anchorId="7F9453A1" wp14:editId="78593DF2">
            <wp:extent cx="1047750" cy="95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5109">
        <w:rPr>
          <w:rFonts w:ascii="Arial" w:eastAsia="Times New Roman" w:hAnsi="Arial" w:cs="Arial"/>
          <w:noProof/>
          <w:sz w:val="17"/>
          <w:szCs w:val="17"/>
        </w:rPr>
        <w:tab/>
      </w:r>
      <w:r w:rsidR="005D5109">
        <w:rPr>
          <w:rFonts w:ascii="Arial" w:eastAsia="Times New Roman" w:hAnsi="Arial" w:cs="Arial"/>
          <w:noProof/>
          <w:sz w:val="17"/>
          <w:szCs w:val="17"/>
        </w:rPr>
        <w:tab/>
      </w:r>
      <w:r w:rsidR="005D5109">
        <w:rPr>
          <w:rFonts w:ascii="Arial" w:eastAsia="Times New Roman" w:hAnsi="Arial" w:cs="Arial"/>
          <w:noProof/>
          <w:sz w:val="17"/>
          <w:szCs w:val="17"/>
        </w:rPr>
        <w:tab/>
      </w:r>
      <w:r>
        <w:rPr>
          <w:rFonts w:ascii="Arial" w:eastAsia="Times New Roman" w:hAnsi="Arial" w:cs="Arial"/>
          <w:noProof/>
          <w:sz w:val="17"/>
          <w:szCs w:val="17"/>
        </w:rPr>
        <w:tab/>
      </w:r>
      <w:r w:rsidR="0048211F">
        <w:rPr>
          <w:rFonts w:ascii="Arial" w:eastAsia="Times New Roman" w:hAnsi="Arial" w:cs="Arial"/>
          <w:noProof/>
          <w:sz w:val="17"/>
          <w:szCs w:val="17"/>
        </w:rPr>
        <w:t xml:space="preserve">                </w:t>
      </w:r>
      <w:r w:rsidR="008645AE">
        <w:rPr>
          <w:rFonts w:ascii="Arial" w:eastAsia="Times New Roman" w:hAnsi="Arial" w:cs="Arial"/>
          <w:noProof/>
          <w:sz w:val="17"/>
          <w:szCs w:val="17"/>
        </w:rPr>
        <w:t xml:space="preserve">     </w:t>
      </w:r>
      <w:r w:rsidR="005D5109">
        <w:rPr>
          <w:rFonts w:ascii="Arial" w:eastAsia="Times New Roman" w:hAnsi="Arial" w:cs="Arial"/>
          <w:noProof/>
          <w:sz w:val="17"/>
          <w:szCs w:val="17"/>
        </w:rPr>
        <w:tab/>
      </w:r>
      <w:r w:rsidR="005D5109">
        <w:rPr>
          <w:rFonts w:ascii="Arial" w:eastAsia="Times New Roman" w:hAnsi="Arial" w:cs="Arial"/>
          <w:noProof/>
          <w:sz w:val="17"/>
          <w:szCs w:val="17"/>
        </w:rPr>
        <w:tab/>
      </w:r>
      <w:r w:rsidR="005D5109">
        <w:rPr>
          <w:rFonts w:ascii="Arial" w:eastAsia="Times New Roman" w:hAnsi="Arial" w:cs="Arial"/>
          <w:noProof/>
          <w:sz w:val="17"/>
          <w:szCs w:val="17"/>
        </w:rPr>
        <w:tab/>
      </w:r>
      <w:r w:rsidR="001A3911">
        <w:rPr>
          <w:rFonts w:ascii="Arial" w:eastAsia="Times New Roman" w:hAnsi="Arial" w:cs="Arial"/>
          <w:noProof/>
          <w:sz w:val="17"/>
          <w:szCs w:val="17"/>
        </w:rPr>
        <w:t>MAC-US-0087</w:t>
      </w:r>
      <w:r w:rsidR="001A3911" w:rsidRPr="0048211F">
        <w:rPr>
          <w:rFonts w:ascii="Arial" w:eastAsia="Times New Roman" w:hAnsi="Arial" w:cs="Arial"/>
          <w:noProof/>
          <w:sz w:val="17"/>
          <w:szCs w:val="17"/>
        </w:rPr>
        <w:t xml:space="preserve"> </w:t>
      </w:r>
      <w:r w:rsidR="001A3911">
        <w:rPr>
          <w:rFonts w:ascii="Arial" w:eastAsia="Times New Roman" w:hAnsi="Arial" w:cs="Arial"/>
          <w:noProof/>
          <w:sz w:val="17"/>
          <w:szCs w:val="17"/>
        </w:rPr>
        <w:t>November 2023</w:t>
      </w:r>
    </w:p>
    <w:sectPr w:rsidR="00826345" w:rsidRPr="00826345">
      <w:footerReference w:type="default" r:id="rId11"/>
      <w:footerReference w:type="first" r:id="rId12"/>
      <w:pgSz w:w="12240" w:h="15840"/>
      <w:pgMar w:top="340" w:right="1296" w:bottom="270" w:left="1170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9908D" w14:textId="77777777" w:rsidR="0043604F" w:rsidRDefault="0043604F">
      <w:r>
        <w:separator/>
      </w:r>
    </w:p>
  </w:endnote>
  <w:endnote w:type="continuationSeparator" w:id="0">
    <w:p w14:paraId="279B5B88" w14:textId="77777777" w:rsidR="0043604F" w:rsidRDefault="0043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687802"/>
      <w:docPartObj>
        <w:docPartGallery w:val="Page Numbers (Bottom of Page)"/>
        <w:docPartUnique/>
      </w:docPartObj>
    </w:sdtPr>
    <w:sdtEndPr>
      <w:rPr>
        <w:color w:val="004E59"/>
      </w:rPr>
    </w:sdtEndPr>
    <w:sdtContent>
      <w:p w14:paraId="71D69D2B" w14:textId="77777777" w:rsidR="00116B94" w:rsidRDefault="00116B94">
        <w:pPr>
          <w:rPr>
            <w:sz w:val="16"/>
            <w:szCs w:val="16"/>
          </w:rPr>
        </w:pPr>
      </w:p>
      <w:p w14:paraId="6F1EC379" w14:textId="77777777" w:rsidR="008043E2" w:rsidRDefault="00000000" w:rsidP="00047E66">
        <w:pPr>
          <w:ind w:right="360"/>
          <w:jc w:val="right"/>
          <w:rPr>
            <w:color w:val="004E59"/>
          </w:rPr>
        </w:pPr>
      </w:p>
    </w:sdtContent>
  </w:sdt>
  <w:p w14:paraId="5158623F" w14:textId="32512CFB" w:rsidR="00116B94" w:rsidRDefault="008043E2" w:rsidP="008043E2">
    <w:pPr>
      <w:ind w:right="240"/>
      <w:jc w:val="right"/>
      <w:rPr>
        <w:sz w:val="16"/>
        <w:szCs w:val="16"/>
      </w:rPr>
    </w:pPr>
    <w:r>
      <w:rPr>
        <w:sz w:val="16"/>
        <w:szCs w:val="16"/>
      </w:rPr>
      <w:t xml:space="preserve">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66F8E" w14:textId="0BF8217F" w:rsidR="004E5B52" w:rsidRDefault="00DA36A9">
    <w:pPr>
      <w:rPr>
        <w:rFonts w:ascii="Arial" w:hAnsi="Arial" w:cs="Arial"/>
        <w:sz w:val="16"/>
        <w:szCs w:val="16"/>
      </w:rPr>
    </w:pPr>
    <w:r w:rsidRPr="00401B99">
      <w:rPr>
        <w:rFonts w:ascii="Arial" w:hAnsi="Arial" w:cs="Arial"/>
        <w:sz w:val="16"/>
        <w:szCs w:val="16"/>
      </w:rPr>
      <w:ptab w:relativeTo="margin" w:alignment="center" w:leader="none"/>
    </w:r>
    <w:proofErr w:type="spellStart"/>
    <w:r w:rsidR="00FE4B02" w:rsidRPr="00401B99">
      <w:rPr>
        <w:rFonts w:ascii="Arial" w:hAnsi="Arial" w:cs="Arial"/>
        <w:sz w:val="16"/>
        <w:szCs w:val="16"/>
      </w:rPr>
      <w:t>Poteligeo</w:t>
    </w:r>
    <w:proofErr w:type="spellEnd"/>
    <w:r w:rsidR="00A110B1" w:rsidRPr="006C7E12">
      <w:rPr>
        <w:rFonts w:ascii="Times New Roman" w:hAnsi="Times New Roman" w:cs="Times New Roman"/>
        <w:sz w:val="16"/>
        <w:szCs w:val="16"/>
        <w:vertAlign w:val="superscript"/>
      </w:rPr>
      <w:t>®</w:t>
    </w:r>
    <w:r w:rsidR="00A110B1">
      <w:rPr>
        <w:rFonts w:ascii="Arial" w:hAnsi="Arial" w:cs="Arial"/>
        <w:sz w:val="16"/>
        <w:szCs w:val="16"/>
      </w:rPr>
      <w:t xml:space="preserve"> is a registered trademark of Kyowa Kirin Co., Ltd</w:t>
    </w:r>
    <w:r w:rsidR="00225DDA">
      <w:rPr>
        <w:rFonts w:ascii="Arial" w:hAnsi="Arial" w:cs="Arial"/>
        <w:sz w:val="16"/>
        <w:szCs w:val="16"/>
      </w:rPr>
      <w:t xml:space="preserve"> </w:t>
    </w:r>
  </w:p>
  <w:p w14:paraId="2657FC44" w14:textId="37D9FA9B" w:rsidR="00225DDA" w:rsidRDefault="0003687E" w:rsidP="004E5B52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©</w:t>
    </w:r>
    <w:r w:rsidR="004E5B52">
      <w:rPr>
        <w:rFonts w:ascii="Arial" w:hAnsi="Arial" w:cs="Arial"/>
        <w:sz w:val="16"/>
        <w:szCs w:val="16"/>
      </w:rPr>
      <w:t xml:space="preserve"> 2023 Kyowa Kirin, Inc. All rights reserved.</w:t>
    </w:r>
  </w:p>
  <w:p w14:paraId="79ED07C1" w14:textId="7468BC9F" w:rsidR="00E014A2" w:rsidRDefault="00E014A2" w:rsidP="004E5B52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510 Carnegie Center Dr., Princeton, NJ 08540</w:t>
    </w:r>
  </w:p>
  <w:p w14:paraId="6145211A" w14:textId="6358B02D" w:rsidR="00116B94" w:rsidRPr="00047E66" w:rsidRDefault="000F1120" w:rsidP="000F1120">
    <w:pPr>
      <w:shd w:val="clear" w:color="auto" w:fill="FFFFFF"/>
      <w:spacing w:line="240" w:lineRule="atLeast"/>
      <w:ind w:right="340"/>
      <w:jc w:val="right"/>
      <w:textAlignment w:val="baseline"/>
      <w:rPr>
        <w:rFonts w:ascii="Arial" w:eastAsia="Times New Roman" w:hAnsi="Arial" w:cs="Arial"/>
        <w:noProof/>
        <w:sz w:val="17"/>
        <w:szCs w:val="17"/>
      </w:rPr>
    </w:pPr>
    <w:r>
      <w:rPr>
        <w:rFonts w:ascii="Arial" w:eastAsia="Times New Roman" w:hAnsi="Arial" w:cs="Arial"/>
        <w:noProof/>
        <w:sz w:val="17"/>
        <w:szCs w:val="17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F86E0" w14:textId="77777777" w:rsidR="0043604F" w:rsidRDefault="0043604F">
      <w:r>
        <w:separator/>
      </w:r>
    </w:p>
  </w:footnote>
  <w:footnote w:type="continuationSeparator" w:id="0">
    <w:p w14:paraId="54B05258" w14:textId="77777777" w:rsidR="0043604F" w:rsidRDefault="0043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3FC14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B214C"/>
    <w:multiLevelType w:val="hybridMultilevel"/>
    <w:tmpl w:val="605E8A74"/>
    <w:lvl w:ilvl="0" w:tplc="88F0E94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453D0"/>
    <w:multiLevelType w:val="hybridMultilevel"/>
    <w:tmpl w:val="3A649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306A4"/>
    <w:multiLevelType w:val="hybridMultilevel"/>
    <w:tmpl w:val="0BBA19E2"/>
    <w:lvl w:ilvl="0" w:tplc="CE4830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104355B"/>
    <w:multiLevelType w:val="hybridMultilevel"/>
    <w:tmpl w:val="28D4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71D10"/>
    <w:multiLevelType w:val="hybridMultilevel"/>
    <w:tmpl w:val="B88A1C34"/>
    <w:lvl w:ilvl="0" w:tplc="5A1C51D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5E14321"/>
    <w:multiLevelType w:val="multilevel"/>
    <w:tmpl w:val="931875BE"/>
    <w:lvl w:ilvl="0">
      <w:start w:val="1"/>
      <w:numFmt w:val="decimal"/>
      <w:pStyle w:val="GanttheadOutlineHeading1"/>
      <w:suff w:val="space"/>
      <w:lvlText w:val="%1."/>
      <w:lvlJc w:val="left"/>
      <w:pPr>
        <w:ind w:left="16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pStyle w:val="GanttheadOutlineHeading2"/>
      <w:suff w:val="space"/>
      <w:lvlText w:val="%1.%2."/>
      <w:lvlJc w:val="left"/>
      <w:pPr>
        <w:ind w:left="1710" w:firstLine="0"/>
      </w:pPr>
      <w:rPr>
        <w:rFonts w:hint="default"/>
      </w:rPr>
    </w:lvl>
    <w:lvl w:ilvl="2">
      <w:start w:val="1"/>
      <w:numFmt w:val="decimal"/>
      <w:pStyle w:val="GanttheadOutlineHeading3"/>
      <w:suff w:val="space"/>
      <w:lvlText w:val="%1.%2.%3."/>
      <w:lvlJc w:val="left"/>
      <w:pPr>
        <w:ind w:left="25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5400" w:hanging="1440"/>
      </w:pPr>
      <w:rPr>
        <w:rFonts w:hint="default"/>
      </w:rPr>
    </w:lvl>
  </w:abstractNum>
  <w:abstractNum w:abstractNumId="7" w15:restartNumberingAfterBreak="0">
    <w:nsid w:val="3C4F695C"/>
    <w:multiLevelType w:val="hybridMultilevel"/>
    <w:tmpl w:val="8FFC4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A1DB8"/>
    <w:multiLevelType w:val="hybridMultilevel"/>
    <w:tmpl w:val="20CA4CF8"/>
    <w:lvl w:ilvl="0" w:tplc="0FAEC38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15A8443E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475875"/>
    <w:multiLevelType w:val="hybridMultilevel"/>
    <w:tmpl w:val="9C40B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CC0406"/>
    <w:multiLevelType w:val="hybridMultilevel"/>
    <w:tmpl w:val="FABCC2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603D2"/>
    <w:multiLevelType w:val="hybridMultilevel"/>
    <w:tmpl w:val="A654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A5366"/>
    <w:multiLevelType w:val="hybridMultilevel"/>
    <w:tmpl w:val="821864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CDA542E"/>
    <w:multiLevelType w:val="hybridMultilevel"/>
    <w:tmpl w:val="BA18D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831B8"/>
    <w:multiLevelType w:val="hybridMultilevel"/>
    <w:tmpl w:val="94AAE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B14A1"/>
    <w:multiLevelType w:val="hybridMultilevel"/>
    <w:tmpl w:val="21D41C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131FC"/>
    <w:multiLevelType w:val="hybridMultilevel"/>
    <w:tmpl w:val="87B0F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980788">
    <w:abstractNumId w:val="6"/>
  </w:num>
  <w:num w:numId="2" w16cid:durableId="1146976435">
    <w:abstractNumId w:val="14"/>
  </w:num>
  <w:num w:numId="3" w16cid:durableId="10262531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8566027">
    <w:abstractNumId w:val="8"/>
  </w:num>
  <w:num w:numId="5" w16cid:durableId="234977291">
    <w:abstractNumId w:val="2"/>
  </w:num>
  <w:num w:numId="6" w16cid:durableId="1665812298">
    <w:abstractNumId w:val="7"/>
  </w:num>
  <w:num w:numId="7" w16cid:durableId="226116452">
    <w:abstractNumId w:val="4"/>
  </w:num>
  <w:num w:numId="8" w16cid:durableId="620697320">
    <w:abstractNumId w:val="12"/>
  </w:num>
  <w:num w:numId="9" w16cid:durableId="1031149115">
    <w:abstractNumId w:val="13"/>
  </w:num>
  <w:num w:numId="10" w16cid:durableId="58677323">
    <w:abstractNumId w:val="15"/>
  </w:num>
  <w:num w:numId="11" w16cid:durableId="384986369">
    <w:abstractNumId w:val="11"/>
  </w:num>
  <w:num w:numId="12" w16cid:durableId="2069179539">
    <w:abstractNumId w:val="0"/>
  </w:num>
  <w:num w:numId="13" w16cid:durableId="1417945469">
    <w:abstractNumId w:val="5"/>
  </w:num>
  <w:num w:numId="14" w16cid:durableId="110560307">
    <w:abstractNumId w:val="3"/>
  </w:num>
  <w:num w:numId="15" w16cid:durableId="686639111">
    <w:abstractNumId w:val="1"/>
  </w:num>
  <w:num w:numId="16" w16cid:durableId="1609392553">
    <w:abstractNumId w:val="10"/>
  </w:num>
  <w:num w:numId="17" w16cid:durableId="201212031">
    <w:abstractNumId w:val="9"/>
  </w:num>
  <w:num w:numId="18" w16cid:durableId="555825698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00467f,#f790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B94"/>
    <w:rsid w:val="000049B3"/>
    <w:rsid w:val="0000748A"/>
    <w:rsid w:val="00034F71"/>
    <w:rsid w:val="0003687E"/>
    <w:rsid w:val="00047E66"/>
    <w:rsid w:val="000F0611"/>
    <w:rsid w:val="000F1120"/>
    <w:rsid w:val="00116B94"/>
    <w:rsid w:val="00157343"/>
    <w:rsid w:val="001A3911"/>
    <w:rsid w:val="00225DDA"/>
    <w:rsid w:val="00257FEC"/>
    <w:rsid w:val="003B490A"/>
    <w:rsid w:val="003E4A54"/>
    <w:rsid w:val="00401B99"/>
    <w:rsid w:val="0043604F"/>
    <w:rsid w:val="00472CC3"/>
    <w:rsid w:val="0047737F"/>
    <w:rsid w:val="0048211F"/>
    <w:rsid w:val="004E5B52"/>
    <w:rsid w:val="005253B8"/>
    <w:rsid w:val="005D21F7"/>
    <w:rsid w:val="005D5109"/>
    <w:rsid w:val="006C7E12"/>
    <w:rsid w:val="00735914"/>
    <w:rsid w:val="00765126"/>
    <w:rsid w:val="0078344F"/>
    <w:rsid w:val="008043E2"/>
    <w:rsid w:val="008154E1"/>
    <w:rsid w:val="00826345"/>
    <w:rsid w:val="008645AE"/>
    <w:rsid w:val="0089547F"/>
    <w:rsid w:val="008B09EA"/>
    <w:rsid w:val="00A011D9"/>
    <w:rsid w:val="00A110B1"/>
    <w:rsid w:val="00A42E2F"/>
    <w:rsid w:val="00A90C54"/>
    <w:rsid w:val="00AE47FB"/>
    <w:rsid w:val="00B512E1"/>
    <w:rsid w:val="00B94FDF"/>
    <w:rsid w:val="00BA553A"/>
    <w:rsid w:val="00BD3F08"/>
    <w:rsid w:val="00C10BF2"/>
    <w:rsid w:val="00C549A2"/>
    <w:rsid w:val="00CA0C6B"/>
    <w:rsid w:val="00D41C99"/>
    <w:rsid w:val="00DA36A9"/>
    <w:rsid w:val="00DD3C69"/>
    <w:rsid w:val="00E014A2"/>
    <w:rsid w:val="00E17C99"/>
    <w:rsid w:val="00E243AA"/>
    <w:rsid w:val="00E37D8D"/>
    <w:rsid w:val="00E63FA1"/>
    <w:rsid w:val="00E74751"/>
    <w:rsid w:val="00EC5A18"/>
    <w:rsid w:val="00F70040"/>
    <w:rsid w:val="00F7062B"/>
    <w:rsid w:val="00F7370D"/>
    <w:rsid w:val="00FC2B70"/>
    <w:rsid w:val="00FE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0467f,#f7901e"/>
    </o:shapedefaults>
    <o:shapelayout v:ext="edit">
      <o:idmap v:ext="edit" data="2"/>
    </o:shapelayout>
  </w:shapeDefaults>
  <w:decimalSymbol w:val="."/>
  <w:listSeparator w:val=","/>
  <w14:docId w14:val="5AE4DF5E"/>
  <w15:docId w15:val="{9ADF2AA7-240E-4A17-A2E5-80EFE3DE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Theme="minorEastAsia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042B5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widowControl w:val="0"/>
      <w:kinsoku w:val="0"/>
      <w:ind w:left="720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cs="Times New Roman"/>
      <w:color w:val="0000FF"/>
      <w:u w:val="single"/>
    </w:rPr>
  </w:style>
  <w:style w:type="paragraph" w:customStyle="1" w:styleId="Style1">
    <w:name w:val="Style1"/>
    <w:basedOn w:val="Footer"/>
    <w:pPr>
      <w:spacing w:after="200" w:line="276" w:lineRule="auto"/>
    </w:pPr>
    <w:rPr>
      <w:rFonts w:ascii="Calibri" w:eastAsiaTheme="minorEastAsia" w:hAnsi="Calibri" w:cs="Times New Roman"/>
    </w:rPr>
  </w:style>
  <w:style w:type="paragraph" w:styleId="NoSpacing">
    <w:name w:val="No Spacing"/>
    <w:basedOn w:val="Normal"/>
    <w:uiPriority w:val="1"/>
    <w:qFormat/>
    <w:rPr>
      <w:rFonts w:cs="Arial"/>
      <w:szCs w:val="32"/>
    </w:rPr>
  </w:style>
  <w:style w:type="paragraph" w:customStyle="1" w:styleId="text2">
    <w:name w:val="text2"/>
    <w:basedOn w:val="Normal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9"/>
      <w:szCs w:val="29"/>
    </w:rPr>
  </w:style>
  <w:style w:type="paragraph" w:styleId="BodyText">
    <w:name w:val="Body Text"/>
    <w:basedOn w:val="Normal"/>
    <w:link w:val="BodyTextChar"/>
    <w:rPr>
      <w:rFonts w:ascii="Times New Roman" w:eastAsia="SimSun" w:hAnsi="Times New Roman" w:cs="Times New Roman"/>
      <w:color w:val="000000"/>
      <w:sz w:val="20"/>
      <w:lang w:eastAsia="zh-CN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SimSun" w:hAnsi="Times New Roman" w:cs="Times New Roman"/>
      <w:color w:val="000000"/>
      <w:sz w:val="20"/>
      <w:szCs w:val="24"/>
      <w:lang w:eastAsia="zh-CN"/>
    </w:rPr>
  </w:style>
  <w:style w:type="paragraph" w:customStyle="1" w:styleId="GanttheadHeading2NormalText">
    <w:name w:val="Gantthead Heading 2 Normal Text"/>
    <w:basedOn w:val="Normal"/>
    <w:pPr>
      <w:spacing w:after="240"/>
      <w:ind w:left="720"/>
    </w:pPr>
    <w:rPr>
      <w:rFonts w:cs="Times New Roman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="Times New Roman"/>
      <w:b/>
      <w:bCs/>
      <w:sz w:val="26"/>
      <w:szCs w:val="26"/>
      <w:lang w:bidi="en-US"/>
    </w:rPr>
  </w:style>
  <w:style w:type="paragraph" w:customStyle="1" w:styleId="GanttheadOutlineHeading1">
    <w:name w:val="Gantthead Outline Heading 1"/>
    <w:basedOn w:val="Normal"/>
    <w:pPr>
      <w:numPr>
        <w:numId w:val="1"/>
      </w:numPr>
      <w:spacing w:after="240"/>
      <w:outlineLvl w:val="2"/>
    </w:pPr>
    <w:rPr>
      <w:rFonts w:cs="Arial"/>
      <w:b/>
      <w:bCs/>
      <w:sz w:val="28"/>
      <w:szCs w:val="28"/>
      <w:lang w:bidi="en-US"/>
    </w:rPr>
  </w:style>
  <w:style w:type="paragraph" w:customStyle="1" w:styleId="GanttheadOutlineHeading2">
    <w:name w:val="Gantthead Outline Heading 2"/>
    <w:basedOn w:val="Normal"/>
    <w:pPr>
      <w:keepNext/>
      <w:numPr>
        <w:ilvl w:val="1"/>
        <w:numId w:val="1"/>
      </w:numPr>
      <w:spacing w:after="240"/>
      <w:ind w:left="720"/>
    </w:pPr>
    <w:rPr>
      <w:rFonts w:cs="Arial"/>
      <w:b/>
      <w:lang w:bidi="en-US"/>
    </w:rPr>
  </w:style>
  <w:style w:type="paragraph" w:customStyle="1" w:styleId="GanttheadOutlineHeading3">
    <w:name w:val="Gantthead Outline Heading 3"/>
    <w:basedOn w:val="Normal"/>
    <w:pPr>
      <w:keepNext/>
      <w:numPr>
        <w:ilvl w:val="2"/>
        <w:numId w:val="1"/>
      </w:numPr>
      <w:spacing w:after="240"/>
    </w:pPr>
    <w:rPr>
      <w:rFonts w:cs="Arial"/>
      <w:b/>
      <w:szCs w:val="2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042B50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20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2"/>
      </w:numPr>
      <w:spacing w:after="200" w:line="276" w:lineRule="auto"/>
      <w:contextualSpacing/>
    </w:pPr>
    <w:rPr>
      <w:rFonts w:eastAsiaTheme="minorHAns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4114">
              <w:marLeft w:val="15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2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KyowaKirinCare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onexusHealth">
  <a:themeElements>
    <a:clrScheme name="SonexusHealth">
      <a:dk1>
        <a:srgbClr val="373737"/>
      </a:dk1>
      <a:lt1>
        <a:sysClr val="window" lastClr="FFFFFF"/>
      </a:lt1>
      <a:dk2>
        <a:srgbClr val="052B50"/>
      </a:dk2>
      <a:lt2>
        <a:srgbClr val="DCDCDC"/>
      </a:lt2>
      <a:accent1>
        <a:srgbClr val="042B50"/>
      </a:accent1>
      <a:accent2>
        <a:srgbClr val="0A582A"/>
      </a:accent2>
      <a:accent3>
        <a:srgbClr val="9BBB59"/>
      </a:accent3>
      <a:accent4>
        <a:srgbClr val="199FD1"/>
      </a:accent4>
      <a:accent5>
        <a:srgbClr val="404040"/>
      </a:accent5>
      <a:accent6>
        <a:srgbClr val="808080"/>
      </a:accent6>
      <a:hlink>
        <a:srgbClr val="FFFF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A9B18-C500-4E5F-80AB-BBAB197E4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Sonexus Health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Stone, Greg</dc:creator>
  <cp:lastModifiedBy>Kirsten D'Angelo</cp:lastModifiedBy>
  <cp:revision>43</cp:revision>
  <cp:lastPrinted>2018-02-22T15:55:00Z</cp:lastPrinted>
  <dcterms:created xsi:type="dcterms:W3CDTF">2023-11-29T19:39:00Z</dcterms:created>
  <dcterms:modified xsi:type="dcterms:W3CDTF">2023-12-20T19:29:00Z</dcterms:modified>
</cp:coreProperties>
</file>